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DA18CA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</w:t>
      </w:r>
      <w:r w:rsidR="00A47A84">
        <w:rPr>
          <w:rFonts w:ascii="Calibri" w:hAnsi="Calibri"/>
          <w:sz w:val="28"/>
          <w:szCs w:val="28"/>
        </w:rPr>
        <w:t>5</w:t>
      </w:r>
      <w:r w:rsidR="002A7644">
        <w:rPr>
          <w:rFonts w:ascii="Calibri" w:hAnsi="Calibri"/>
          <w:sz w:val="28"/>
          <w:szCs w:val="28"/>
        </w:rPr>
        <w:t>/1</w:t>
      </w:r>
      <w:r w:rsidR="00F22EE3">
        <w:rPr>
          <w:rFonts w:ascii="Calibri" w:hAnsi="Calibri"/>
          <w:sz w:val="28"/>
          <w:szCs w:val="28"/>
        </w:rPr>
        <w:t>8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F22EE3">
        <w:rPr>
          <w:rFonts w:ascii="Calibri" w:hAnsi="Calibri"/>
          <w:sz w:val="28"/>
          <w:szCs w:val="28"/>
        </w:rPr>
        <w:t>9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BE6893">
        <w:rPr>
          <w:rFonts w:ascii="Calibri" w:hAnsi="Calibri"/>
          <w:sz w:val="22"/>
          <w:szCs w:val="22"/>
        </w:rPr>
        <w:t>1</w:t>
      </w:r>
      <w:r w:rsidR="00A47A84">
        <w:rPr>
          <w:rFonts w:ascii="Calibri" w:hAnsi="Calibri"/>
          <w:sz w:val="22"/>
          <w:szCs w:val="22"/>
        </w:rPr>
        <w:t>2</w:t>
      </w:r>
      <w:r w:rsidR="00835BB6">
        <w:rPr>
          <w:rFonts w:ascii="Calibri" w:hAnsi="Calibri"/>
          <w:sz w:val="22"/>
          <w:szCs w:val="22"/>
        </w:rPr>
        <w:t>.</w:t>
      </w:r>
      <w:r w:rsidR="001B58A4">
        <w:rPr>
          <w:rFonts w:ascii="Calibri" w:hAnsi="Calibri"/>
          <w:sz w:val="22"/>
          <w:szCs w:val="22"/>
        </w:rPr>
        <w:t xml:space="preserve"> </w:t>
      </w:r>
      <w:r w:rsidR="00A47A84">
        <w:rPr>
          <w:rFonts w:ascii="Calibri" w:hAnsi="Calibri"/>
          <w:sz w:val="22"/>
          <w:szCs w:val="22"/>
        </w:rPr>
        <w:t>3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BE6893">
        <w:rPr>
          <w:rFonts w:ascii="Calibri" w:hAnsi="Calibri"/>
          <w:sz w:val="22"/>
          <w:szCs w:val="22"/>
        </w:rPr>
        <w:t>9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Z. Poul</w:t>
      </w:r>
    </w:p>
    <w:p w:rsidR="00BE6893" w:rsidRDefault="00BF508D" w:rsidP="00BE6893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Exner – DR, </w:t>
      </w:r>
      <w:r w:rsidR="000144E2"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 w:rsidR="000144E2">
        <w:rPr>
          <w:rFonts w:ascii="Calibri" w:hAnsi="Calibri"/>
          <w:b w:val="0"/>
          <w:sz w:val="22"/>
          <w:szCs w:val="22"/>
        </w:rPr>
        <w:t xml:space="preserve"> sekretariát</w:t>
      </w:r>
    </w:p>
    <w:p w:rsidR="00BE6893" w:rsidRDefault="00BE6893" w:rsidP="00BE689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Omluven:</w:t>
      </w:r>
      <w:r>
        <w:rPr>
          <w:rFonts w:ascii="Calibri" w:hAnsi="Calibri"/>
          <w:b w:val="0"/>
          <w:sz w:val="22"/>
          <w:szCs w:val="22"/>
        </w:rPr>
        <w:tab/>
        <w:t>T. Martinec</w:t>
      </w:r>
    </w:p>
    <w:p w:rsidR="00BF508D" w:rsidRDefault="00BF508D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3B3351" w:rsidRDefault="00142D2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16576E">
        <w:rPr>
          <w:rFonts w:ascii="Calibri" w:hAnsi="Calibri"/>
          <w:b w:val="0"/>
          <w:sz w:val="22"/>
          <w:szCs w:val="22"/>
        </w:rPr>
        <w:t>2</w:t>
      </w:r>
      <w:r w:rsidR="00271DDC">
        <w:rPr>
          <w:rFonts w:ascii="Calibri" w:hAnsi="Calibri"/>
          <w:b w:val="0"/>
          <w:sz w:val="22"/>
          <w:szCs w:val="22"/>
        </w:rPr>
        <w:t>. Informace z PV ČSLH</w:t>
      </w:r>
    </w:p>
    <w:p w:rsidR="00195FA0" w:rsidRDefault="0016576E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E53DB3">
        <w:rPr>
          <w:rFonts w:ascii="Calibri" w:hAnsi="Calibri"/>
          <w:b w:val="0"/>
          <w:sz w:val="22"/>
          <w:szCs w:val="22"/>
        </w:rPr>
        <w:t>3</w:t>
      </w:r>
      <w:r>
        <w:rPr>
          <w:rFonts w:ascii="Calibri" w:hAnsi="Calibri"/>
          <w:b w:val="0"/>
          <w:sz w:val="22"/>
          <w:szCs w:val="22"/>
        </w:rPr>
        <w:t>. Předání pohárů a medailí za s. 2018-2019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E53DB3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>. Různé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EB0313" w:rsidRDefault="00BE6893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1/2</w:t>
      </w:r>
      <w:r w:rsidR="0016576E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ab/>
      </w:r>
      <w:r w:rsidR="0016576E">
        <w:rPr>
          <w:rFonts w:ascii="Calibri" w:hAnsi="Calibri"/>
          <w:b w:val="0"/>
          <w:sz w:val="22"/>
          <w:szCs w:val="22"/>
        </w:rPr>
        <w:t>trvá – školení „Malý el. zápis“</w:t>
      </w:r>
    </w:p>
    <w:p w:rsidR="0016576E" w:rsidRDefault="0016576E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2/24</w:t>
      </w:r>
      <w:r>
        <w:rPr>
          <w:rFonts w:ascii="Calibri" w:hAnsi="Calibri"/>
          <w:b w:val="0"/>
          <w:sz w:val="22"/>
          <w:szCs w:val="22"/>
        </w:rPr>
        <w:tab/>
        <w:t>trvá – KR – návrh procesních úprav – omluvy rozhodčí</w:t>
      </w:r>
    </w:p>
    <w:p w:rsidR="0016576E" w:rsidRDefault="0016576E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3/24</w:t>
      </w:r>
      <w:r>
        <w:rPr>
          <w:rFonts w:ascii="Calibri" w:hAnsi="Calibri"/>
          <w:b w:val="0"/>
          <w:sz w:val="22"/>
          <w:szCs w:val="22"/>
        </w:rPr>
        <w:tab/>
        <w:t>splněno</w:t>
      </w:r>
    </w:p>
    <w:p w:rsidR="0016576E" w:rsidRDefault="0016576E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4/24</w:t>
      </w:r>
      <w:r>
        <w:rPr>
          <w:rFonts w:ascii="Calibri" w:hAnsi="Calibri"/>
          <w:b w:val="0"/>
          <w:sz w:val="22"/>
          <w:szCs w:val="22"/>
        </w:rPr>
        <w:tab/>
        <w:t>splněno</w:t>
      </w:r>
    </w:p>
    <w:p w:rsidR="00271DDC" w:rsidRDefault="00271DDC" w:rsidP="00271DDC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71DDC" w:rsidRPr="00195FA0" w:rsidRDefault="008E3B68" w:rsidP="00271DDC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2</w:t>
      </w:r>
      <w:r w:rsidR="00271DDC" w:rsidRPr="00AD1259">
        <w:rPr>
          <w:rFonts w:ascii="Calibri" w:hAnsi="Calibri"/>
          <w:sz w:val="22"/>
          <w:szCs w:val="22"/>
        </w:rPr>
        <w:t>.</w:t>
      </w:r>
      <w:r w:rsidR="00271DDC" w:rsidRPr="00AD1259">
        <w:rPr>
          <w:rFonts w:ascii="Calibri" w:hAnsi="Calibri"/>
          <w:sz w:val="22"/>
          <w:szCs w:val="22"/>
        </w:rPr>
        <w:tab/>
      </w:r>
      <w:r w:rsidR="00271DDC" w:rsidRPr="00195FA0">
        <w:rPr>
          <w:rFonts w:ascii="Calibri" w:hAnsi="Calibri"/>
          <w:sz w:val="22"/>
          <w:szCs w:val="22"/>
          <w:u w:val="single"/>
        </w:rPr>
        <w:t>Informace z PV ČSLH</w:t>
      </w:r>
    </w:p>
    <w:p w:rsidR="008E3B68" w:rsidRDefault="008E3B68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Školení „Malý hokejový zápis“ – informace J. Rachota</w:t>
      </w:r>
    </w:p>
    <w:p w:rsidR="008E3B68" w:rsidRDefault="008E3B68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Výměna hráčských a trenérských průkazů – dle propozic ze dne 1. 3. 2019. K</w:t>
      </w:r>
      <w:r w:rsidR="00E53DB3">
        <w:rPr>
          <w:rFonts w:ascii="Calibri" w:hAnsi="Calibri"/>
          <w:b w:val="0"/>
          <w:sz w:val="22"/>
          <w:szCs w:val="22"/>
        </w:rPr>
        <w:t>lubům byly propozice přeposlány</w:t>
      </w:r>
    </w:p>
    <w:p w:rsidR="008E3B68" w:rsidRDefault="008E3B68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Návrh soutěží mládeže pro s. 2019 – 2020 v souladu se splněním podmínek daných MŠMT k dosažení </w:t>
      </w:r>
      <w:r w:rsidR="00E53DB3">
        <w:rPr>
          <w:rFonts w:ascii="Calibri" w:hAnsi="Calibri"/>
          <w:b w:val="0"/>
          <w:sz w:val="22"/>
          <w:szCs w:val="22"/>
        </w:rPr>
        <w:t>dotací</w:t>
      </w:r>
    </w:p>
    <w:p w:rsidR="00E53DB3" w:rsidRDefault="008E3B68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Kvalifikace o postup do II. ligy – termín nahlášení – 27.</w:t>
      </w:r>
      <w:r w:rsidR="00E53DB3">
        <w:rPr>
          <w:rFonts w:ascii="Calibri" w:hAnsi="Calibri"/>
          <w:b w:val="0"/>
          <w:sz w:val="22"/>
          <w:szCs w:val="22"/>
        </w:rPr>
        <w:t xml:space="preserve"> 3. 2019, zahájen</w:t>
      </w:r>
      <w:r>
        <w:rPr>
          <w:rFonts w:ascii="Calibri" w:hAnsi="Calibri"/>
          <w:b w:val="0"/>
          <w:sz w:val="22"/>
          <w:szCs w:val="22"/>
        </w:rPr>
        <w:t>í kvalifikace 29. 3. 2019</w:t>
      </w:r>
    </w:p>
    <w:p w:rsidR="00E53DB3" w:rsidRDefault="00E53DB3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ZODM 2020</w:t>
      </w:r>
    </w:p>
    <w:p w:rsidR="00E53DB3" w:rsidRDefault="00E53DB3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VTM – U12 a U13 – sehrají se 2 turnaje</w:t>
      </w:r>
    </w:p>
    <w:p w:rsidR="00195FA0" w:rsidRPr="00E53DB3" w:rsidRDefault="00E53DB3" w:rsidP="00E53DB3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VTM U14 a U15 – rozšíření turnajů na 6 + 6, herní systém VTM</w:t>
      </w:r>
      <w:r w:rsidR="00195FA0">
        <w:rPr>
          <w:rFonts w:ascii="Calibri" w:hAnsi="Calibri"/>
          <w:b w:val="0"/>
          <w:sz w:val="22"/>
          <w:szCs w:val="22"/>
        </w:rPr>
        <w:t xml:space="preserve"> 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DA18CA" w:rsidRPr="00172F22" w:rsidRDefault="00E53DB3" w:rsidP="00DA18CA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3</w:t>
      </w:r>
      <w:r w:rsidR="00DA18CA" w:rsidRPr="00AD1259">
        <w:rPr>
          <w:rFonts w:ascii="Calibri" w:hAnsi="Calibri"/>
          <w:sz w:val="22"/>
          <w:szCs w:val="22"/>
        </w:rPr>
        <w:t>.</w:t>
      </w:r>
      <w:r w:rsidR="00DA18CA">
        <w:rPr>
          <w:rFonts w:ascii="Calibri" w:hAnsi="Calibri"/>
          <w:b w:val="0"/>
          <w:sz w:val="22"/>
          <w:szCs w:val="22"/>
        </w:rPr>
        <w:tab/>
      </w:r>
      <w:r w:rsidRPr="00E53DB3">
        <w:rPr>
          <w:rFonts w:ascii="Calibri" w:hAnsi="Calibri"/>
          <w:sz w:val="22"/>
          <w:szCs w:val="22"/>
          <w:u w:val="single"/>
        </w:rPr>
        <w:t>Předání pohárů a medailí za s. 2018 - 2019</w:t>
      </w:r>
    </w:p>
    <w:p w:rsidR="00695467" w:rsidRDefault="0064157A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Medaile za vzornou reprezentaci kraje v kategorii dorostu a juniorů </w:t>
      </w:r>
      <w:r w:rsidR="00695467">
        <w:rPr>
          <w:rFonts w:ascii="Calibri" w:hAnsi="Calibri"/>
          <w:b w:val="0"/>
          <w:sz w:val="22"/>
          <w:szCs w:val="22"/>
        </w:rPr>
        <w:t>převezmou zástupci klubů.</w:t>
      </w:r>
    </w:p>
    <w:p w:rsidR="00695467" w:rsidRDefault="00695467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Pohár a medaile za 3. místo v soutěži KLS předá J. Šťavík na utkání dne 20. 3. 2019 v Jaroměři.</w:t>
      </w:r>
    </w:p>
    <w:p w:rsidR="00695467" w:rsidRDefault="00695467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Poháry a medaile týmům, které se umístí na 1. a 2. místě v soutěži KLS předají členové KVV dle vývoje série. </w:t>
      </w:r>
    </w:p>
    <w:p w:rsidR="00087203" w:rsidRDefault="00695467" w:rsidP="00695467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Poháry a medaile za umístění týmů na 1. – 3. místě v kategorii mladších a starších žáků převezmou zástupci klubů. O konečném pořadí se rozhodne až v posledních kolech </w:t>
      </w:r>
      <w:proofErr w:type="gramStart"/>
      <w:r>
        <w:rPr>
          <w:rFonts w:ascii="Calibri" w:hAnsi="Calibri"/>
          <w:b w:val="0"/>
          <w:sz w:val="22"/>
          <w:szCs w:val="22"/>
        </w:rPr>
        <w:t>23.3.2019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. </w:t>
      </w:r>
      <w:r w:rsidR="00042623">
        <w:rPr>
          <w:rFonts w:ascii="Calibri" w:hAnsi="Calibri"/>
          <w:b w:val="0"/>
          <w:sz w:val="22"/>
          <w:szCs w:val="22"/>
        </w:rPr>
        <w:t xml:space="preserve">Oceněna budou i družstva z Libereckého kraje, pokud se na 1. – 3. </w:t>
      </w:r>
      <w:proofErr w:type="gramStart"/>
      <w:r w:rsidR="00042623">
        <w:rPr>
          <w:rFonts w:ascii="Calibri" w:hAnsi="Calibri"/>
          <w:b w:val="0"/>
          <w:sz w:val="22"/>
          <w:szCs w:val="22"/>
        </w:rPr>
        <w:t>místě</w:t>
      </w:r>
      <w:proofErr w:type="gramEnd"/>
      <w:r w:rsidR="00042623">
        <w:rPr>
          <w:rFonts w:ascii="Calibri" w:hAnsi="Calibri"/>
          <w:b w:val="0"/>
          <w:sz w:val="22"/>
          <w:szCs w:val="22"/>
        </w:rPr>
        <w:t xml:space="preserve"> umístí.</w:t>
      </w:r>
      <w:r w:rsidR="00087203">
        <w:rPr>
          <w:rFonts w:ascii="Calibri" w:hAnsi="Calibri"/>
          <w:b w:val="0"/>
          <w:sz w:val="22"/>
          <w:szCs w:val="22"/>
        </w:rPr>
        <w:t xml:space="preserve"> </w:t>
      </w:r>
    </w:p>
    <w:p w:rsidR="00A47A84" w:rsidRDefault="00A47A84" w:rsidP="00A47A84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087203" w:rsidRDefault="00042623" w:rsidP="00087203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4</w:t>
      </w:r>
      <w:r w:rsidR="00087203">
        <w:rPr>
          <w:rStyle w:val="Siln"/>
          <w:rFonts w:ascii="Calibri" w:hAnsi="Calibri"/>
          <w:bCs w:val="0"/>
          <w:sz w:val="22"/>
          <w:szCs w:val="22"/>
        </w:rPr>
        <w:t>.</w:t>
      </w:r>
      <w:r w:rsidR="00087203">
        <w:rPr>
          <w:rStyle w:val="Siln"/>
          <w:rFonts w:ascii="Calibri" w:hAnsi="Calibri"/>
          <w:bCs w:val="0"/>
          <w:sz w:val="22"/>
          <w:szCs w:val="22"/>
        </w:rPr>
        <w:tab/>
      </w:r>
      <w:r w:rsidR="00087203" w:rsidRPr="00AD1259">
        <w:rPr>
          <w:rStyle w:val="Siln"/>
          <w:rFonts w:ascii="Calibri" w:hAnsi="Calibri"/>
          <w:b/>
          <w:bCs w:val="0"/>
          <w:sz w:val="22"/>
          <w:szCs w:val="22"/>
          <w:u w:val="single"/>
        </w:rPr>
        <w:t>Různé</w:t>
      </w:r>
    </w:p>
    <w:p w:rsidR="00496A5A" w:rsidRDefault="00496A5A" w:rsidP="00496A5A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Předseda KVV Mg</w:t>
      </w:r>
      <w:r w:rsidR="00042623">
        <w:rPr>
          <w:rStyle w:val="Siln"/>
          <w:rFonts w:ascii="Calibri" w:hAnsi="Calibri"/>
          <w:bCs w:val="0"/>
          <w:sz w:val="22"/>
          <w:szCs w:val="22"/>
        </w:rPr>
        <w:t>r. O. Votroubek informoval o své nepřítomnosti z důvodu dovolené do 24.</w:t>
      </w:r>
      <w:r w:rsidR="00A47A84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 w:rsidR="00042623">
        <w:rPr>
          <w:rStyle w:val="Siln"/>
          <w:rFonts w:ascii="Calibri" w:hAnsi="Calibri"/>
          <w:bCs w:val="0"/>
          <w:sz w:val="22"/>
          <w:szCs w:val="22"/>
        </w:rPr>
        <w:t>3.</w:t>
      </w:r>
      <w:r w:rsidR="00A47A84">
        <w:rPr>
          <w:rStyle w:val="Siln"/>
          <w:rFonts w:ascii="Calibri" w:hAnsi="Calibri"/>
          <w:bCs w:val="0"/>
          <w:sz w:val="22"/>
          <w:szCs w:val="22"/>
        </w:rPr>
        <w:t xml:space="preserve"> </w:t>
      </w:r>
      <w:r w:rsidR="00042623">
        <w:rPr>
          <w:rStyle w:val="Siln"/>
          <w:rFonts w:ascii="Calibri" w:hAnsi="Calibri"/>
          <w:bCs w:val="0"/>
          <w:sz w:val="22"/>
          <w:szCs w:val="22"/>
        </w:rPr>
        <w:t>2019.</w:t>
      </w:r>
    </w:p>
    <w:p w:rsidR="00AD1259" w:rsidRDefault="00A47A84" w:rsidP="00A47A84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A47A84">
        <w:rPr>
          <w:rStyle w:val="Siln"/>
          <w:rFonts w:ascii="Calibri" w:hAnsi="Calibri"/>
          <w:bCs w:val="0"/>
          <w:sz w:val="22"/>
          <w:szCs w:val="22"/>
        </w:rPr>
        <w:t xml:space="preserve">Předseda KVV Mgr. Votroubek navrhl na </w:t>
      </w:r>
      <w:r>
        <w:rPr>
          <w:rStyle w:val="Siln"/>
          <w:rFonts w:ascii="Calibri" w:hAnsi="Calibri"/>
          <w:bCs w:val="0"/>
          <w:sz w:val="22"/>
          <w:szCs w:val="22"/>
        </w:rPr>
        <w:t>u</w:t>
      </w:r>
      <w:r w:rsidRPr="00A47A84">
        <w:rPr>
          <w:rStyle w:val="Siln"/>
          <w:rFonts w:ascii="Calibri" w:hAnsi="Calibri"/>
          <w:bCs w:val="0"/>
          <w:sz w:val="22"/>
          <w:szCs w:val="22"/>
        </w:rPr>
        <w:t>volněnou funkci místopředsedy KVV ČSLH člena KVV a předsedu STK J. Šťavíka. Kooptaci dalšího člena KVV nedoporučuje vzhledem k nadcházející poslední sezóně volebního období. KVV návrh odsouhlasil všemi přítomnými hlasy</w:t>
      </w:r>
      <w:r>
        <w:rPr>
          <w:rStyle w:val="Siln"/>
          <w:rFonts w:ascii="Calibri" w:hAnsi="Calibri"/>
          <w:bCs w:val="0"/>
          <w:sz w:val="22"/>
          <w:szCs w:val="22"/>
        </w:rPr>
        <w:t>.</w:t>
      </w:r>
      <w:r w:rsidR="00AD1259">
        <w:rPr>
          <w:rStyle w:val="Siln"/>
          <w:rFonts w:ascii="Calibri" w:hAnsi="Calibri"/>
          <w:bCs w:val="0"/>
          <w:sz w:val="22"/>
          <w:szCs w:val="22"/>
        </w:rPr>
        <w:tab/>
      </w:r>
    </w:p>
    <w:p w:rsidR="00A47A84" w:rsidRDefault="00A47A84" w:rsidP="00A47A84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AD1259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</w:t>
      </w:r>
      <w:r w:rsidR="00F00275">
        <w:rPr>
          <w:rStyle w:val="Siln"/>
          <w:rFonts w:ascii="Calibri" w:hAnsi="Calibri"/>
          <w:bCs w:val="0"/>
          <w:sz w:val="22"/>
          <w:szCs w:val="22"/>
        </w:rPr>
        <w:t>p</w:t>
      </w:r>
      <w:r>
        <w:rPr>
          <w:rStyle w:val="Siln"/>
          <w:rFonts w:ascii="Calibri" w:hAnsi="Calibri"/>
          <w:bCs w:val="0"/>
          <w:sz w:val="22"/>
          <w:szCs w:val="22"/>
        </w:rPr>
        <w:t>s</w:t>
      </w:r>
      <w:r w:rsidR="00F00275">
        <w:rPr>
          <w:rStyle w:val="Siln"/>
          <w:rFonts w:ascii="Calibri" w:hAnsi="Calibri"/>
          <w:bCs w:val="0"/>
          <w:sz w:val="22"/>
          <w:szCs w:val="22"/>
        </w:rPr>
        <w:t>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F7C"/>
    <w:multiLevelType w:val="hybridMultilevel"/>
    <w:tmpl w:val="6B32DF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B99126F"/>
    <w:multiLevelType w:val="hybridMultilevel"/>
    <w:tmpl w:val="529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1D1"/>
    <w:multiLevelType w:val="hybridMultilevel"/>
    <w:tmpl w:val="B72C9724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01C28"/>
    <w:multiLevelType w:val="hybridMultilevel"/>
    <w:tmpl w:val="A54E4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E942FA"/>
    <w:multiLevelType w:val="hybridMultilevel"/>
    <w:tmpl w:val="033A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7498B"/>
    <w:multiLevelType w:val="hybridMultilevel"/>
    <w:tmpl w:val="45C2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06B46"/>
    <w:rsid w:val="0001123A"/>
    <w:rsid w:val="00011937"/>
    <w:rsid w:val="000144E2"/>
    <w:rsid w:val="000155A7"/>
    <w:rsid w:val="000216A7"/>
    <w:rsid w:val="0002683A"/>
    <w:rsid w:val="0003269F"/>
    <w:rsid w:val="00033100"/>
    <w:rsid w:val="00037DD5"/>
    <w:rsid w:val="000420DC"/>
    <w:rsid w:val="00042623"/>
    <w:rsid w:val="00042F28"/>
    <w:rsid w:val="000446C2"/>
    <w:rsid w:val="0004562B"/>
    <w:rsid w:val="00051B66"/>
    <w:rsid w:val="000552F5"/>
    <w:rsid w:val="0005633C"/>
    <w:rsid w:val="00070BA5"/>
    <w:rsid w:val="00073316"/>
    <w:rsid w:val="00086EFD"/>
    <w:rsid w:val="00087203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4C1"/>
    <w:rsid w:val="00116C6B"/>
    <w:rsid w:val="00120271"/>
    <w:rsid w:val="00123C51"/>
    <w:rsid w:val="00124C8D"/>
    <w:rsid w:val="001312BB"/>
    <w:rsid w:val="001349A7"/>
    <w:rsid w:val="001414C3"/>
    <w:rsid w:val="00142CEA"/>
    <w:rsid w:val="00142D23"/>
    <w:rsid w:val="00145AD2"/>
    <w:rsid w:val="00151D0E"/>
    <w:rsid w:val="00160A12"/>
    <w:rsid w:val="00162009"/>
    <w:rsid w:val="0016576E"/>
    <w:rsid w:val="0016766C"/>
    <w:rsid w:val="0017135A"/>
    <w:rsid w:val="00172BD2"/>
    <w:rsid w:val="00172F22"/>
    <w:rsid w:val="00180E16"/>
    <w:rsid w:val="001826A2"/>
    <w:rsid w:val="0019111F"/>
    <w:rsid w:val="00195FA0"/>
    <w:rsid w:val="001A2152"/>
    <w:rsid w:val="001B16A9"/>
    <w:rsid w:val="001B58A4"/>
    <w:rsid w:val="001B6248"/>
    <w:rsid w:val="001B7160"/>
    <w:rsid w:val="001C3E7B"/>
    <w:rsid w:val="001C5C42"/>
    <w:rsid w:val="001D141A"/>
    <w:rsid w:val="001D1A94"/>
    <w:rsid w:val="001D2166"/>
    <w:rsid w:val="001D5577"/>
    <w:rsid w:val="001D6D1A"/>
    <w:rsid w:val="001F36AB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1DDC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B509B"/>
    <w:rsid w:val="002C0E9C"/>
    <w:rsid w:val="002C104D"/>
    <w:rsid w:val="002C3790"/>
    <w:rsid w:val="002D4D2D"/>
    <w:rsid w:val="002D602D"/>
    <w:rsid w:val="002E513B"/>
    <w:rsid w:val="002E6357"/>
    <w:rsid w:val="002F06AC"/>
    <w:rsid w:val="002F58FF"/>
    <w:rsid w:val="002F6A30"/>
    <w:rsid w:val="00300E2C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47DD5"/>
    <w:rsid w:val="003529F2"/>
    <w:rsid w:val="00355C63"/>
    <w:rsid w:val="00357CDC"/>
    <w:rsid w:val="003636FE"/>
    <w:rsid w:val="00363924"/>
    <w:rsid w:val="00366655"/>
    <w:rsid w:val="00366FD7"/>
    <w:rsid w:val="003723D2"/>
    <w:rsid w:val="0038419E"/>
    <w:rsid w:val="003842B2"/>
    <w:rsid w:val="00384C4B"/>
    <w:rsid w:val="003855AA"/>
    <w:rsid w:val="003950A8"/>
    <w:rsid w:val="003A1992"/>
    <w:rsid w:val="003A6F99"/>
    <w:rsid w:val="003A7026"/>
    <w:rsid w:val="003B3351"/>
    <w:rsid w:val="003B4F06"/>
    <w:rsid w:val="003C094B"/>
    <w:rsid w:val="003C189E"/>
    <w:rsid w:val="003C28FB"/>
    <w:rsid w:val="003C3615"/>
    <w:rsid w:val="003C4C00"/>
    <w:rsid w:val="003C6C9F"/>
    <w:rsid w:val="003D5E9A"/>
    <w:rsid w:val="003E111D"/>
    <w:rsid w:val="003E11A8"/>
    <w:rsid w:val="003E222E"/>
    <w:rsid w:val="00402902"/>
    <w:rsid w:val="00410F22"/>
    <w:rsid w:val="00412E71"/>
    <w:rsid w:val="00415D87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96A5A"/>
    <w:rsid w:val="004A0AC0"/>
    <w:rsid w:val="004A634D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5520"/>
    <w:rsid w:val="004F7945"/>
    <w:rsid w:val="00504048"/>
    <w:rsid w:val="00514D79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57C33"/>
    <w:rsid w:val="00563B79"/>
    <w:rsid w:val="0057156B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5F58BE"/>
    <w:rsid w:val="006029BC"/>
    <w:rsid w:val="006046F3"/>
    <w:rsid w:val="00607832"/>
    <w:rsid w:val="0061002D"/>
    <w:rsid w:val="00620005"/>
    <w:rsid w:val="00623A63"/>
    <w:rsid w:val="00633210"/>
    <w:rsid w:val="00636519"/>
    <w:rsid w:val="00636569"/>
    <w:rsid w:val="00637F32"/>
    <w:rsid w:val="006405D1"/>
    <w:rsid w:val="0064157A"/>
    <w:rsid w:val="006426FB"/>
    <w:rsid w:val="00646C1B"/>
    <w:rsid w:val="00647EAE"/>
    <w:rsid w:val="00653553"/>
    <w:rsid w:val="00656455"/>
    <w:rsid w:val="00656591"/>
    <w:rsid w:val="00673F13"/>
    <w:rsid w:val="00674F84"/>
    <w:rsid w:val="006750F7"/>
    <w:rsid w:val="00693428"/>
    <w:rsid w:val="00695467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4DA"/>
    <w:rsid w:val="00795BBF"/>
    <w:rsid w:val="007A419E"/>
    <w:rsid w:val="007B0B07"/>
    <w:rsid w:val="007B4982"/>
    <w:rsid w:val="007B514C"/>
    <w:rsid w:val="007C13EE"/>
    <w:rsid w:val="007C7964"/>
    <w:rsid w:val="007D0857"/>
    <w:rsid w:val="007D7145"/>
    <w:rsid w:val="007E7AD9"/>
    <w:rsid w:val="007F02C5"/>
    <w:rsid w:val="007F6ACE"/>
    <w:rsid w:val="0081141F"/>
    <w:rsid w:val="00822CBA"/>
    <w:rsid w:val="00824E13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A6C34"/>
    <w:rsid w:val="008B1A2B"/>
    <w:rsid w:val="008B24C4"/>
    <w:rsid w:val="008B4060"/>
    <w:rsid w:val="008B40CC"/>
    <w:rsid w:val="008C0B79"/>
    <w:rsid w:val="008C308F"/>
    <w:rsid w:val="008C3517"/>
    <w:rsid w:val="008D047B"/>
    <w:rsid w:val="008D2D46"/>
    <w:rsid w:val="008D49FD"/>
    <w:rsid w:val="008E3B68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55B3B"/>
    <w:rsid w:val="00960FCE"/>
    <w:rsid w:val="00961568"/>
    <w:rsid w:val="00961D98"/>
    <w:rsid w:val="00980050"/>
    <w:rsid w:val="00981E41"/>
    <w:rsid w:val="00985A23"/>
    <w:rsid w:val="00993AC8"/>
    <w:rsid w:val="009951FF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54CD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47A84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1259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9207E"/>
    <w:rsid w:val="00B970F0"/>
    <w:rsid w:val="00BA6772"/>
    <w:rsid w:val="00BA77C8"/>
    <w:rsid w:val="00BB0416"/>
    <w:rsid w:val="00BB3875"/>
    <w:rsid w:val="00BB5EA5"/>
    <w:rsid w:val="00BB7751"/>
    <w:rsid w:val="00BC1BCB"/>
    <w:rsid w:val="00BC502C"/>
    <w:rsid w:val="00BC7611"/>
    <w:rsid w:val="00BC7B62"/>
    <w:rsid w:val="00BD6438"/>
    <w:rsid w:val="00BD697A"/>
    <w:rsid w:val="00BE591A"/>
    <w:rsid w:val="00BE6893"/>
    <w:rsid w:val="00BF052B"/>
    <w:rsid w:val="00BF508D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36303"/>
    <w:rsid w:val="00C426FF"/>
    <w:rsid w:val="00C47DBE"/>
    <w:rsid w:val="00C50371"/>
    <w:rsid w:val="00C536CA"/>
    <w:rsid w:val="00C575F8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B4D52"/>
    <w:rsid w:val="00CD1973"/>
    <w:rsid w:val="00CD65FC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18CA"/>
    <w:rsid w:val="00DA4F57"/>
    <w:rsid w:val="00DB4A6B"/>
    <w:rsid w:val="00DB6EB3"/>
    <w:rsid w:val="00DB7C79"/>
    <w:rsid w:val="00DC1565"/>
    <w:rsid w:val="00DC6C78"/>
    <w:rsid w:val="00DE633B"/>
    <w:rsid w:val="00DF31CA"/>
    <w:rsid w:val="00E0002F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37E69"/>
    <w:rsid w:val="00E405C4"/>
    <w:rsid w:val="00E4188F"/>
    <w:rsid w:val="00E423DA"/>
    <w:rsid w:val="00E52438"/>
    <w:rsid w:val="00E53DB3"/>
    <w:rsid w:val="00E555E9"/>
    <w:rsid w:val="00E55652"/>
    <w:rsid w:val="00E610AD"/>
    <w:rsid w:val="00E634B3"/>
    <w:rsid w:val="00E72BAD"/>
    <w:rsid w:val="00E741FE"/>
    <w:rsid w:val="00E77994"/>
    <w:rsid w:val="00E81A74"/>
    <w:rsid w:val="00EA35A0"/>
    <w:rsid w:val="00EA6937"/>
    <w:rsid w:val="00EB0313"/>
    <w:rsid w:val="00EB050E"/>
    <w:rsid w:val="00EB4C2E"/>
    <w:rsid w:val="00ED220A"/>
    <w:rsid w:val="00ED33F1"/>
    <w:rsid w:val="00ED779D"/>
    <w:rsid w:val="00EE2901"/>
    <w:rsid w:val="00EE3F1A"/>
    <w:rsid w:val="00EE576B"/>
    <w:rsid w:val="00EF1669"/>
    <w:rsid w:val="00EF495A"/>
    <w:rsid w:val="00F00275"/>
    <w:rsid w:val="00F007A9"/>
    <w:rsid w:val="00F023BA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82AAA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C5B0E"/>
    <w:rsid w:val="00FD0AED"/>
    <w:rsid w:val="00FD5E97"/>
    <w:rsid w:val="00FE22CB"/>
    <w:rsid w:val="00FE2396"/>
    <w:rsid w:val="00FE647F"/>
    <w:rsid w:val="00FF000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177E-E3D8-45AF-A85A-C61C109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4</cp:revision>
  <cp:lastPrinted>2019-03-21T10:54:00Z</cp:lastPrinted>
  <dcterms:created xsi:type="dcterms:W3CDTF">2019-03-21T08:49:00Z</dcterms:created>
  <dcterms:modified xsi:type="dcterms:W3CDTF">2019-03-21T10:57:00Z</dcterms:modified>
</cp:coreProperties>
</file>